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u w:val="single"/>
        </w:rPr>
      </w:pPr>
      <w:r>
        <w:rPr>
          <w:rFonts w:ascii="Arial" w:hAnsi="Arial"/>
          <w:sz w:val="22"/>
          <w:szCs w:val="22"/>
          <w:u w:val="single"/>
        </w:rPr>
        <w:t>Allegato 1</w:t>
      </w:r>
    </w:p>
    <w:p>
      <w:pPr>
        <w:pStyle w:val="Normal"/>
        <w:spacing w:before="0" w:after="0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0"/>
        <w:ind w:left="5664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Dirigente Scolastico</w:t>
      </w:r>
    </w:p>
    <w:p>
      <w:pPr>
        <w:pStyle w:val="Normal"/>
        <w:spacing w:before="0" w:after="0"/>
        <w:ind w:left="5664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dell’Istituto Comprensivo Malaspina-Massa</w:t>
      </w:r>
      <w:bookmarkStart w:id="0" w:name="_Hlk41670111"/>
      <w:bookmarkEnd w:id="0"/>
    </w:p>
    <w:p>
      <w:pPr>
        <w:pStyle w:val="Normal"/>
        <w:spacing w:before="0" w:after="0"/>
        <w:ind w:left="5664" w:hanging="0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"/>
        <w:spacing w:before="0" w:after="0"/>
        <w:ind w:left="5664" w:hanging="0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Western"/>
        <w:spacing w:before="280" w:after="280"/>
        <w:rPr>
          <w:rFonts w:ascii="Verdana" w:hAnsi="Verdana"/>
          <w:b/>
          <w:b/>
          <w:sz w:val="24"/>
          <w:szCs w:val="22"/>
          <w:lang w:eastAsia="en-US"/>
        </w:rPr>
      </w:pPr>
      <w:r>
        <w:rPr>
          <w:rFonts w:ascii="Arial" w:hAnsi="Arial"/>
          <w:sz w:val="20"/>
          <w:szCs w:val="20"/>
        </w:rPr>
        <w:t xml:space="preserve">Oggetto: Domanda di partecipazione </w:t>
      </w:r>
      <w:r>
        <w:rPr>
          <w:rFonts w:ascii="Arial" w:hAnsi="Arial"/>
          <w:sz w:val="20"/>
          <w:szCs w:val="20"/>
          <w:u w:val="single"/>
        </w:rPr>
        <w:t xml:space="preserve">per la selezione di EspertoInterno Progettista </w:t>
      </w:r>
      <w:r>
        <w:rPr>
          <w:rFonts w:ascii="Arial" w:hAnsi="Arial"/>
          <w:sz w:val="20"/>
          <w:szCs w:val="20"/>
        </w:rPr>
        <w:t xml:space="preserve">relative all’Avviso pubblico Avviso pubblico del 27 novembre 2018, n. 30562 - Progettazione per la realizzazione di ambienti di apprendimento innovativi #PNSD – Azione #7 - </w:t>
      </w:r>
      <w:r>
        <w:rPr>
          <w:rFonts w:ascii="Arial" w:hAnsi="Arial"/>
          <w:b/>
          <w:sz w:val="20"/>
          <w:szCs w:val="20"/>
        </w:rPr>
        <w:t>CUP:</w:t>
      </w:r>
      <w:r>
        <w:rPr>
          <w:rFonts w:ascii="Arial" w:hAnsi="Arial"/>
          <w:b/>
          <w:bCs/>
          <w:sz w:val="20"/>
          <w:szCs w:val="20"/>
        </w:rPr>
        <w:t>H69E19001250001</w:t>
      </w:r>
    </w:p>
    <w:p>
      <w:pPr>
        <w:pStyle w:val="Western"/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 nato/a a ____________________(____)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___/___/_____ codice fiscale ___________________ residente a ___________________________(____)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 ____________________________ n. ____  Recapito telefono fisso _______________________ recapito tel.cellulare ______________________ indirizzo E-Mail__________________________________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Docente    di        ______________________       in servizio c/o___________________________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Personale ATA qualifica ___________________in servizio c/o___________________________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CHIEDE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di partecipare alla selezione per l’attribuzione dell’incarico di Esperto Interno Progettista</w:t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BodyText2"/>
        <w:widowControl/>
        <w:numPr>
          <w:ilvl w:val="0"/>
          <w:numId w:val="1"/>
        </w:numPr>
        <w:suppressAutoHyphens w:val="false"/>
        <w:spacing w:lineRule="auto" w:line="360" w:before="0"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cs="Arial" w:ascii="Arial" w:hAnsi="Arial"/>
          <w:iCs/>
          <w:sz w:val="20"/>
          <w:szCs w:val="20"/>
          <w:lang w:val="it-IT"/>
        </w:rPr>
        <w:t>di aver preso visione dell’ AVVISO Prot. 2060/B11 del 04.06.2020</w:t>
      </w:r>
    </w:p>
    <w:p>
      <w:pPr>
        <w:pStyle w:val="BodyText2"/>
        <w:widowControl/>
        <w:numPr>
          <w:ilvl w:val="0"/>
          <w:numId w:val="1"/>
        </w:numPr>
        <w:suppressAutoHyphens w:val="false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cittadino_______________________________;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godimento dei diritti politici;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aver subito condanne penali;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Allega alla presente curriculum vitae in formato europeo.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_____/_____/______</w:t>
        <w:tab/>
        <w:tab/>
        <w:tab/>
        <w:t xml:space="preserve">                 Firma ___________________________</w:t>
      </w:r>
    </w:p>
    <w:p>
      <w:pPr>
        <w:pStyle w:val="Corpodeltesto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  <w:lang w:val="it-IT"/>
        </w:rPr>
      </w:pPr>
      <w:r>
        <w:rPr>
          <w:rFonts w:cs="Arial" w:ascii="Arial" w:hAnsi="Arial"/>
          <w:i/>
          <w:sz w:val="20"/>
          <w:szCs w:val="20"/>
          <w:lang w:val="it-IT"/>
        </w:rPr>
      </w:r>
    </w:p>
    <w:p>
      <w:pPr>
        <w:pStyle w:val="Corpodeltesto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  <w:lang w:val="it-IT"/>
        </w:rPr>
      </w:pPr>
      <w:r>
        <w:rPr>
          <w:rFonts w:cs="Arial" w:ascii="Arial" w:hAnsi="Arial"/>
          <w:i/>
          <w:sz w:val="20"/>
          <w:szCs w:val="20"/>
          <w:lang w:val="it-IT"/>
        </w:rPr>
      </w:r>
    </w:p>
    <w:p>
      <w:pPr>
        <w:pStyle w:val="Corpodeltesto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  <w:lang w:val="it-IT"/>
        </w:rPr>
      </w:pPr>
      <w:r>
        <w:rPr>
          <w:rFonts w:cs="Arial" w:ascii="Arial" w:hAnsi="Arial"/>
          <w:i/>
          <w:sz w:val="20"/>
          <w:szCs w:val="20"/>
          <w:lang w:val="it-IT"/>
        </w:rPr>
      </w:r>
    </w:p>
    <w:p>
      <w:pPr>
        <w:pStyle w:val="Corpodeltesto"/>
        <w:spacing w:lineRule="auto" w:line="360" w:before="0" w:after="0"/>
        <w:jc w:val="both"/>
        <w:rPr>
          <w:rFonts w:ascii="Arial" w:hAnsi="Arial" w:cs="Arial"/>
          <w:i/>
          <w:i/>
          <w:sz w:val="20"/>
          <w:szCs w:val="20"/>
          <w:lang w:val="it-IT"/>
        </w:rPr>
      </w:pPr>
      <w:r>
        <w:rPr>
          <w:rFonts w:cs="Arial" w:ascii="Arial" w:hAnsi="Arial"/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_____/_____/______</w:t>
        <w:tab/>
        <w:tab/>
        <w:tab/>
        <w:t xml:space="preserve">                 Firma ___________________________</w:t>
      </w:r>
      <w:r>
        <w:br w:type="page"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Allegato 2</w:t>
      </w:r>
    </w:p>
    <w:p>
      <w:pPr>
        <w:pStyle w:val="Normal"/>
        <w:widowControl w:val="false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 w:before="0" w:after="0"/>
        <w:ind w:left="5100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 Dirigente Scolastico </w:t>
      </w:r>
    </w:p>
    <w:p>
      <w:pPr>
        <w:pStyle w:val="Normal"/>
        <w:spacing w:before="0" w:after="0"/>
        <w:ind w:left="5664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dell’Istituto Comprensivo Malaspina-Massa</w:t>
      </w:r>
    </w:p>
    <w:p>
      <w:pPr>
        <w:pStyle w:val="Normal"/>
        <w:widowControl w:val="false"/>
        <w:spacing w:lineRule="auto" w:line="360" w:before="0" w:after="0"/>
        <w:ind w:left="510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 w:before="0" w:after="0"/>
        <w:ind w:left="510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Oggetto: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Dichiarazione di insussistenza di cause di incompatibilità per l’attribuzione dell’incarico </w:t>
      </w:r>
    </w:p>
    <w:p>
      <w:pPr>
        <w:pStyle w:val="Normal"/>
        <w:spacing w:lineRule="auto" w:line="360" w:before="0" w:after="0"/>
        <w:ind w:firstLine="708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 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di Esperto Interno Progettista - Avviso pubblico del 27 novembre 2018, n. 30562 - </w:t>
        <w:tab/>
        <w:tab/>
        <w:t xml:space="preserve">   </w:t>
        <w:tab/>
        <w:t xml:space="preserve">  </w:t>
      </w:r>
      <w:r>
        <w:rPr>
          <w:rFonts w:cs="Arial" w:ascii="Verdana" w:hAnsi="Verdana"/>
          <w:b w:val="false"/>
          <w:bCs w:val="false"/>
          <w:sz w:val="20"/>
          <w:szCs w:val="20"/>
          <w:u w:val="none"/>
        </w:rPr>
        <w:t xml:space="preserve">Progettazione per la realizzazione di ambienti di apprendimento innovativi  #PNSD –       </w:t>
        <w:tab/>
        <w:t xml:space="preserve"> Azione #7 - </w:t>
      </w:r>
      <w:r>
        <w:rPr>
          <w:rFonts w:cs="Arial" w:ascii="Arial" w:hAnsi="Arial"/>
          <w:b/>
          <w:bCs/>
          <w:sz w:val="20"/>
          <w:szCs w:val="20"/>
          <w:u w:val="none"/>
        </w:rPr>
        <w:t>CUP:H69E19001250001</w:t>
      </w:r>
    </w:p>
    <w:p>
      <w:pPr>
        <w:pStyle w:val="Normal"/>
        <w:rPr>
          <w:u w:val="none"/>
        </w:rPr>
      </w:pPr>
      <w:r>
        <w:rPr>
          <w:rFonts w:cs="Arial" w:ascii="Arial Narrow" w:hAnsi="Arial Narrow"/>
          <w:u w:val="none"/>
        </w:rPr>
        <w:tab/>
        <w:t xml:space="preserve">  </w:t>
      </w:r>
    </w:p>
    <w:p>
      <w:pPr>
        <w:pStyle w:val="Normal"/>
        <w:spacing w:before="0" w:after="12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(Cognome e nome) 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NATO/A ________________________________________________(Prov.______) IL _________________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consapevole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delle sanzioni previste dall’art. 76 del D.P.R. 445 del 28 dicembre 2000 per le ipotesi d falsità in atti e dichiarazioni mendaci nonché delle conseguenze di cui all’art. 75, comma 1 del medesimo D.P.R. e di cui all’art. 20, comma 5, del D.Lgs 39/2013, sotto la mia personale responsabilità, ai fini di quanto previsto dall’art. 6 e dall’art. 13 D.P.R. 62/2013 “Regolamento recante codice di comportamento dei dipendenti pubblici, a norma dell’art. 54 del decreto legislativo 30 marzo 2001, n. 165”, nonché di quanto previsto dal D.Lgs 39/2013 recante “Disposizioni in materia di inconferibilità e incompatibilità di incarichi presso le pubbliche amministrazioni e presso gli enti privati in controllo pubblico, a norma dell’articolo 1, commi 49 e 50, della Legge 6 novembre 2012, n. 190”, dell’art. 35 bis del D.Lgs n. 165/2001, e dalle disposizioni transitorie di cui all’art. 29-ter del D.L. 69/2013 convertito nella L. 98/2013;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 non trovarsi in alcuna situazione di incompatibilità prevista dagli articoli 9 e 12 del D.Lgs n. 39/2013;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 preso visione di quanto richiesto per la partecipazione alla selezione e di non trovarsi in alcuna situazione di incompatibilità dovuta a</w:t>
      </w:r>
      <w:r>
        <w:rPr>
          <w:rFonts w:cs="Arial" w:ascii="Arial" w:hAnsi="Arial"/>
          <w:sz w:val="20"/>
          <w:szCs w:val="20"/>
          <w:lang w:eastAsia="it-IT"/>
        </w:rPr>
        <w:t xml:space="preserve"> collegamenti da parte del  medesimo a Ditte o Società  che forniscono le attrezzature previste nel progetto di cui trattasi.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 essere informato ai sensi e per gli effetti di cui al D.Lgs. n. 196/2003, che i dati personali raccolti, saranno trattati, anche con strumenti informatici, esclusivamente nell'ambito del procedimento per il quale la presente dichiarazione viene resa.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ind w:left="12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fede,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Data__________________                                       FIRMA 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85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semiHidden="0" w:unhideWhenUsed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Body Tex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68f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7">
    <w:name w:val="Heading 7"/>
    <w:basedOn w:val="Normal"/>
    <w:next w:val="Normal"/>
    <w:link w:val="Titolo7Carattere"/>
    <w:uiPriority w:val="99"/>
    <w:qFormat/>
    <w:rsid w:val="003568f6"/>
    <w:pPr>
      <w:keepNext w:val="true"/>
      <w:spacing w:lineRule="auto" w:line="240" w:before="0" w:after="0"/>
      <w:jc w:val="center"/>
      <w:outlineLvl w:val="6"/>
    </w:pPr>
    <w:rPr>
      <w:rFonts w:ascii="Times New Roman" w:hAnsi="Times New Roman" w:eastAsia="Times New Roman"/>
      <w:b/>
      <w:sz w:val="30"/>
      <w:szCs w:val="3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7Carattere" w:customStyle="1">
    <w:name w:val="Titolo 7 Carattere"/>
    <w:link w:val="Titolo7"/>
    <w:uiPriority w:val="99"/>
    <w:qFormat/>
    <w:locked/>
    <w:rsid w:val="003568f6"/>
    <w:rPr>
      <w:rFonts w:ascii="Times New Roman" w:hAnsi="Times New Roman" w:cs="Times New Roman"/>
      <w:b/>
      <w:sz w:val="30"/>
      <w:szCs w:val="30"/>
      <w:lang w:eastAsia="it-IT"/>
    </w:rPr>
  </w:style>
  <w:style w:type="character" w:styleId="CorpodeltestoCarattere" w:customStyle="1">
    <w:name w:val="Corpo del testo Carattere"/>
    <w:link w:val="Corpodeltesto"/>
    <w:uiPriority w:val="99"/>
    <w:qFormat/>
    <w:locked/>
    <w:rsid w:val="003568f6"/>
    <w:rPr>
      <w:rFonts w:ascii="Times New Roman" w:hAnsi="Times New Roman" w:eastAsia="Arial Unicode MS" w:cs="Tahoma"/>
      <w:color w:val="000000"/>
      <w:sz w:val="24"/>
      <w:szCs w:val="24"/>
      <w:lang w:val="en-US"/>
    </w:rPr>
  </w:style>
  <w:style w:type="character" w:styleId="Corpodeltesto2Carattere" w:customStyle="1">
    <w:name w:val="Corpo del testo 2 Carattere"/>
    <w:link w:val="Corpodeltesto2"/>
    <w:uiPriority w:val="99"/>
    <w:qFormat/>
    <w:locked/>
    <w:rsid w:val="003568f6"/>
    <w:rPr>
      <w:rFonts w:ascii="Times New Roman" w:hAnsi="Times New Roman" w:eastAsia="Arial Unicode MS" w:cs="Tahoma"/>
      <w:color w:val="000000"/>
      <w:sz w:val="24"/>
      <w:szCs w:val="24"/>
      <w:lang w:val="en-US"/>
    </w:rPr>
  </w:style>
  <w:style w:type="character" w:styleId="PidipaginaCarattere" w:customStyle="1">
    <w:name w:val="Piè di pagina Carattere"/>
    <w:link w:val="Pidipagina"/>
    <w:uiPriority w:val="99"/>
    <w:qFormat/>
    <w:locked/>
    <w:rsid w:val="003568f6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3568f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ahoma"/>
      <w:color w:val="000000"/>
      <w:sz w:val="24"/>
      <w:szCs w:val="24"/>
      <w:lang w:val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3568f6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it-IT"/>
    </w:rPr>
  </w:style>
  <w:style w:type="paragraph" w:styleId="BodyText2">
    <w:name w:val="Body Text 2"/>
    <w:basedOn w:val="Normal"/>
    <w:link w:val="Corpodeltesto2Carattere"/>
    <w:uiPriority w:val="99"/>
    <w:qFormat/>
    <w:rsid w:val="003568f6"/>
    <w:pPr>
      <w:widowControl w:val="false"/>
      <w:suppressAutoHyphens w:val="true"/>
      <w:spacing w:lineRule="auto" w:line="480" w:before="0" w:after="120"/>
    </w:pPr>
    <w:rPr>
      <w:rFonts w:ascii="Times New Roman" w:hAnsi="Times New Roman" w:eastAsia="Arial Unicode MS" w:cs="Tahoma"/>
      <w:color w:val="000000"/>
      <w:sz w:val="24"/>
      <w:szCs w:val="24"/>
      <w:lang w:val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3568f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110c22"/>
    <w:pPr>
      <w:spacing w:lineRule="auto" w:line="240" w:beforeAutospacing="1" w:afterAutospacing="1"/>
    </w:pPr>
    <w:rPr>
      <w:rFonts w:ascii="Arial" w:hAnsi="Arial" w:eastAsia="Times New Roman" w:cs="Arial"/>
      <w:color w:val="000000"/>
      <w:sz w:val="28"/>
      <w:szCs w:val="28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LibreOffice/6.3.3.2$Windows_X86_64 LibreOffice_project/a64200df03143b798afd1ec74a12ab50359878ed</Application>
  <Pages>2</Pages>
  <Words>511</Words>
  <Characters>3558</Characters>
  <CharactersWithSpaces>4148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2020-06-04T17:33:00Z</dcterms:created>
  <dc:creator>User</dc:creator>
  <dc:description/>
  <dc:language>it-IT</dc:language>
  <cp:lastModifiedBy/>
  <cp:lastPrinted>2017-05-03T10:23:00Z</cp:lastPrinted>
  <dcterms:modified xsi:type="dcterms:W3CDTF">2020-06-05T09:05:51Z</dcterms:modified>
  <cp:revision>6</cp:revision>
  <dc:subject/>
  <dc:title>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